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960D08" w:rsidRPr="00DD374B" w:rsidTr="00490EF2">
        <w:trPr>
          <w:trHeight w:val="1254"/>
        </w:trPr>
        <w:tc>
          <w:tcPr>
            <w:tcW w:w="9781" w:type="dxa"/>
          </w:tcPr>
          <w:p w:rsidR="00960D08" w:rsidRPr="00871E6C" w:rsidRDefault="00960D08" w:rsidP="00490EF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>КОМУНАЛЬНИЙ ЗАКЛАД</w:t>
            </w:r>
          </w:p>
          <w:p w:rsidR="00960D08" w:rsidRPr="00871E6C" w:rsidRDefault="00960D08" w:rsidP="00490EF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>«ДОШКІЛЬНИЙ</w:t>
            </w:r>
            <w:r w:rsidRPr="00B12D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>НАВЧАЛЬНИЙ ЗАКЛАД</w:t>
            </w:r>
          </w:p>
          <w:p w:rsidR="00960D08" w:rsidRPr="00871E6C" w:rsidRDefault="00960D08" w:rsidP="00490EF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(ЯСЛА-САДОК) 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428</w:t>
            </w:r>
          </w:p>
          <w:p w:rsidR="00960D08" w:rsidRPr="00871E6C" w:rsidRDefault="00960D08" w:rsidP="00490EF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>ХАРКІВСЬКОЇ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71E6C">
              <w:rPr>
                <w:rFonts w:ascii="Times New Roman" w:eastAsia="Calibri" w:hAnsi="Times New Roman"/>
                <w:b/>
                <w:sz w:val="24"/>
                <w:szCs w:val="24"/>
              </w:rPr>
              <w:t>МІСЬКОЇ РАДИ»</w:t>
            </w:r>
          </w:p>
        </w:tc>
      </w:tr>
    </w:tbl>
    <w:p w:rsidR="00960D08" w:rsidRPr="00DD374B" w:rsidRDefault="00960D08" w:rsidP="00960D08">
      <w:pPr>
        <w:spacing w:after="0"/>
        <w:rPr>
          <w:sz w:val="20"/>
          <w:szCs w:val="20"/>
        </w:rPr>
      </w:pPr>
      <w:r w:rsidRPr="00DD374B">
        <w:rPr>
          <w:sz w:val="20"/>
          <w:szCs w:val="20"/>
        </w:rPr>
        <w:t xml:space="preserve">       </w:t>
      </w:r>
    </w:p>
    <w:p w:rsidR="00960D08" w:rsidRPr="005D5FDC" w:rsidRDefault="00960D08" w:rsidP="00960D08">
      <w:pPr>
        <w:pBdr>
          <w:top w:val="thinThickSmallGap" w:sz="24" w:space="16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60D08" w:rsidRPr="00A34420" w:rsidRDefault="00960D08" w:rsidP="009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420">
        <w:rPr>
          <w:rFonts w:ascii="Times New Roman" w:hAnsi="Times New Roman"/>
          <w:b/>
          <w:sz w:val="28"/>
          <w:szCs w:val="28"/>
        </w:rPr>
        <w:t>Н А К А З</w:t>
      </w:r>
    </w:p>
    <w:p w:rsidR="00960D08" w:rsidRPr="00A34420" w:rsidRDefault="00960D08" w:rsidP="009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D08" w:rsidRDefault="00960D08" w:rsidP="0096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960D08" w:rsidRPr="00970D2E" w:rsidRDefault="0066432E" w:rsidP="0096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22</w:t>
      </w:r>
      <w:r w:rsidR="00960D08" w:rsidRPr="00970D2E">
        <w:rPr>
          <w:rFonts w:ascii="Times New Roman" w:hAnsi="Times New Roman"/>
          <w:sz w:val="28"/>
          <w:szCs w:val="28"/>
          <w:u w:val="single"/>
        </w:rPr>
        <w:t>.</w:t>
      </w:r>
      <w:r w:rsidR="00960D08" w:rsidRPr="00970D2E">
        <w:rPr>
          <w:rFonts w:ascii="Times New Roman" w:hAnsi="Times New Roman"/>
          <w:sz w:val="28"/>
          <w:szCs w:val="28"/>
          <w:u w:val="single"/>
          <w:lang w:val="ru-RU"/>
        </w:rPr>
        <w:t>03</w:t>
      </w:r>
      <w:r w:rsidR="00960D08" w:rsidRPr="00970D2E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21 </w:t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60D08" w:rsidRPr="00970D2E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60D08" w:rsidRPr="00970D2E">
        <w:rPr>
          <w:rFonts w:ascii="Times New Roman" w:hAnsi="Times New Roman"/>
          <w:sz w:val="28"/>
          <w:szCs w:val="28"/>
        </w:rPr>
        <w:tab/>
      </w:r>
      <w:r w:rsidR="00970D2E" w:rsidRPr="00970D2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60D08" w:rsidRPr="002323D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323D7">
        <w:rPr>
          <w:rFonts w:ascii="Times New Roman" w:hAnsi="Times New Roman"/>
          <w:sz w:val="28"/>
          <w:szCs w:val="28"/>
          <w:u w:val="single"/>
          <w:lang w:val="ru-RU"/>
        </w:rPr>
        <w:t>44</w:t>
      </w:r>
      <w:r w:rsidR="00970D2E" w:rsidRPr="002323D7">
        <w:rPr>
          <w:rFonts w:ascii="Times New Roman" w:hAnsi="Times New Roman"/>
          <w:sz w:val="28"/>
          <w:szCs w:val="28"/>
          <w:u w:val="single"/>
          <w:lang w:val="ru-RU"/>
        </w:rPr>
        <w:t>-К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</w:tblGrid>
      <w:tr w:rsidR="00960D08" w:rsidRPr="00A20CCF" w:rsidTr="00490EF2">
        <w:trPr>
          <w:trHeight w:val="903"/>
        </w:trPr>
        <w:tc>
          <w:tcPr>
            <w:tcW w:w="4240" w:type="dxa"/>
          </w:tcPr>
          <w:p w:rsidR="00960D08" w:rsidRDefault="00960D08" w:rsidP="00490E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0D08" w:rsidRDefault="00960D08" w:rsidP="00490E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0D08" w:rsidRDefault="00960D08" w:rsidP="00490E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0D08" w:rsidRDefault="00960D08" w:rsidP="00490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підсумки атестаці</w:t>
            </w:r>
            <w:r w:rsidRPr="00A20CCF">
              <w:rPr>
                <w:rFonts w:ascii="Times New Roman" w:hAnsi="Times New Roman"/>
                <w:sz w:val="28"/>
                <w:szCs w:val="28"/>
              </w:rPr>
              <w:t>ї</w:t>
            </w:r>
          </w:p>
          <w:p w:rsidR="00960D08" w:rsidRPr="00A20CCF" w:rsidRDefault="00960D08" w:rsidP="0066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педагогічних працівників у 20</w:t>
            </w:r>
            <w:r w:rsidR="0066432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  <w:r w:rsidR="0066432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навчальному році</w:t>
            </w:r>
          </w:p>
        </w:tc>
      </w:tr>
    </w:tbl>
    <w:p w:rsidR="00960D08" w:rsidRDefault="00960D08" w:rsidP="00960D08">
      <w:pPr>
        <w:rPr>
          <w:rFonts w:ascii="Times New Roman" w:hAnsi="Times New Roman"/>
          <w:b/>
          <w:sz w:val="28"/>
          <w:szCs w:val="28"/>
        </w:rPr>
      </w:pPr>
    </w:p>
    <w:p w:rsidR="00960D08" w:rsidRDefault="00960D08" w:rsidP="00960D08">
      <w:pPr>
        <w:rPr>
          <w:rFonts w:ascii="Times New Roman" w:hAnsi="Times New Roman"/>
          <w:b/>
          <w:sz w:val="28"/>
          <w:szCs w:val="28"/>
        </w:rPr>
      </w:pPr>
    </w:p>
    <w:p w:rsidR="00960D08" w:rsidRDefault="00960D08" w:rsidP="00960D08">
      <w:pPr>
        <w:rPr>
          <w:rFonts w:ascii="Times New Roman" w:hAnsi="Times New Roman"/>
          <w:b/>
          <w:sz w:val="28"/>
          <w:szCs w:val="28"/>
        </w:rPr>
      </w:pP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0CCF">
        <w:rPr>
          <w:rFonts w:ascii="Times New Roman" w:hAnsi="Times New Roman"/>
          <w:sz w:val="28"/>
          <w:szCs w:val="28"/>
        </w:rPr>
        <w:t>Відповідно до законів України</w:t>
      </w:r>
      <w:r>
        <w:rPr>
          <w:rFonts w:ascii="Times New Roman" w:hAnsi="Times New Roman"/>
          <w:sz w:val="28"/>
          <w:szCs w:val="28"/>
        </w:rPr>
        <w:t xml:space="preserve"> «Про освіту» (ст.54), «Про дошкільну освіту» (ст.32), Типового положення про атестацію педагогічних працівників України, затвердженого наказом Міністерства освіти і науки України від 06.10.2010 № 930 (зі змінами) на підставі рішення атестаційної комісії від </w:t>
      </w:r>
      <w:r w:rsidR="0066432E" w:rsidRPr="0066432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.03.20</w:t>
      </w:r>
      <w:r w:rsidRPr="00960D08">
        <w:rPr>
          <w:rFonts w:ascii="Times New Roman" w:hAnsi="Times New Roman"/>
          <w:sz w:val="28"/>
          <w:szCs w:val="28"/>
        </w:rPr>
        <w:t>2</w:t>
      </w:r>
      <w:r w:rsidR="0066432E" w:rsidRPr="006643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(протокол № </w:t>
      </w:r>
      <w:r w:rsidR="001534E3" w:rsidRPr="00153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960D08" w:rsidRDefault="00960D08" w:rsidP="00F475E9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атестаційної комісії КЗ «ДНЗ № 428» протокол № </w:t>
      </w:r>
      <w:r w:rsidR="001534E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 </w:t>
      </w:r>
      <w:r w:rsidR="0066432E">
        <w:rPr>
          <w:rFonts w:ascii="Times New Roman" w:hAnsi="Times New Roman" w:cs="Times New Roman"/>
          <w:sz w:val="28"/>
          <w:szCs w:val="28"/>
          <w:lang w:val="uk-UA"/>
        </w:rPr>
        <w:t>22.03.2021</w:t>
      </w:r>
      <w:r w:rsidR="0055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те, що відповідають займаній посаді такі працівники:</w:t>
      </w:r>
    </w:p>
    <w:p w:rsidR="00960D08" w:rsidRDefault="0066432E" w:rsidP="00F475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Рибалко Я.П</w:t>
      </w:r>
      <w:r w:rsidR="00960D08">
        <w:rPr>
          <w:rFonts w:ascii="Times New Roman" w:hAnsi="Times New Roman" w:cs="Times New Roman"/>
          <w:sz w:val="28"/>
          <w:szCs w:val="28"/>
          <w:lang w:val="uk-UA"/>
        </w:rPr>
        <w:t xml:space="preserve">., вихователь, 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про відповідність раніше присвоєній кваліфікаційній категорії «спеціаліст </w:t>
      </w:r>
      <w:r>
        <w:rPr>
          <w:rFonts w:ascii="Times New Roman" w:hAnsi="Times New Roman"/>
          <w:sz w:val="28"/>
          <w:szCs w:val="28"/>
          <w:lang w:val="en-GB"/>
        </w:rPr>
        <w:t>I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категорії»</w:t>
      </w:r>
      <w:r w:rsidR="00960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248" w:rsidRPr="00552248" w:rsidRDefault="0066432E" w:rsidP="00F475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75">
        <w:rPr>
          <w:rFonts w:ascii="Times New Roman" w:hAnsi="Times New Roman"/>
          <w:sz w:val="28"/>
          <w:szCs w:val="28"/>
        </w:rPr>
        <w:t>Веретельников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2F4C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60D08" w:rsidRPr="005522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вчитель-логопед</w:t>
      </w:r>
      <w:r w:rsidR="00960D08" w:rsidRPr="005522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4C75">
        <w:rPr>
          <w:rFonts w:ascii="Times New Roman" w:hAnsi="Times New Roman"/>
          <w:sz w:val="28"/>
          <w:szCs w:val="28"/>
        </w:rPr>
        <w:t xml:space="preserve">про </w:t>
      </w:r>
      <w:r w:rsidRPr="002F4C75">
        <w:rPr>
          <w:rFonts w:ascii="Times New Roman" w:hAnsi="Times New Roman"/>
          <w:sz w:val="28"/>
          <w:szCs w:val="28"/>
          <w:lang w:val="uk-UA"/>
        </w:rPr>
        <w:t>присвоєння кваліфікаційної категорії «спеціалі</w:t>
      </w:r>
      <w:proofErr w:type="gramStart"/>
      <w:r w:rsidRPr="002F4C75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2F4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C75">
        <w:rPr>
          <w:rFonts w:ascii="Times New Roman" w:hAnsi="Times New Roman"/>
          <w:sz w:val="28"/>
          <w:szCs w:val="28"/>
          <w:lang w:val="en-GB"/>
        </w:rPr>
        <w:t>II</w:t>
      </w:r>
      <w:r w:rsidRPr="002F4C75">
        <w:rPr>
          <w:rFonts w:ascii="Times New Roman" w:hAnsi="Times New Roman"/>
          <w:sz w:val="28"/>
          <w:szCs w:val="28"/>
          <w:lang w:val="uk-UA"/>
        </w:rPr>
        <w:t xml:space="preserve"> категорії»</w:t>
      </w:r>
      <w:r w:rsidR="005522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6432E" w:rsidRDefault="0066432E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Степаненко</w:t>
      </w:r>
      <w:r w:rsidR="00F475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Л.І</w:t>
      </w:r>
      <w:r w:rsidR="00960D08" w:rsidRPr="0066432E">
        <w:rPr>
          <w:rFonts w:ascii="Times New Roman" w:hAnsi="Times New Roman" w:cs="Times New Roman"/>
          <w:sz w:val="28"/>
          <w:szCs w:val="28"/>
          <w:lang w:val="uk-UA"/>
        </w:rPr>
        <w:t xml:space="preserve">., музичний керівник, 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про відповідність раніше </w:t>
      </w:r>
      <w:r w:rsidR="008A228E">
        <w:rPr>
          <w:rFonts w:ascii="Times New Roman" w:hAnsi="Times New Roman"/>
          <w:sz w:val="28"/>
          <w:szCs w:val="28"/>
          <w:lang w:val="uk-UA"/>
        </w:rPr>
        <w:t>встановлен</w:t>
      </w:r>
      <w:r w:rsidRPr="006613F3">
        <w:rPr>
          <w:rFonts w:ascii="Times New Roman" w:hAnsi="Times New Roman"/>
          <w:sz w:val="28"/>
          <w:szCs w:val="28"/>
          <w:lang w:val="uk-UA"/>
        </w:rPr>
        <w:t>ому 9 тарифному розряду</w:t>
      </w:r>
      <w:r w:rsidR="00552248" w:rsidRPr="0066432E">
        <w:rPr>
          <w:rFonts w:ascii="Times New Roman" w:hAnsi="Times New Roman"/>
          <w:sz w:val="28"/>
          <w:szCs w:val="28"/>
          <w:lang w:val="uk-UA"/>
        </w:rPr>
        <w:t>.</w:t>
      </w:r>
    </w:p>
    <w:p w:rsidR="0066432E" w:rsidRDefault="0066432E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Полонська С.М</w:t>
      </w:r>
      <w:r w:rsidR="00F475E9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вихователь, 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про відповідність раніше </w:t>
      </w:r>
      <w:r w:rsidR="008A228E">
        <w:rPr>
          <w:rFonts w:ascii="Times New Roman" w:hAnsi="Times New Roman"/>
          <w:sz w:val="28"/>
          <w:szCs w:val="28"/>
          <w:lang w:val="uk-UA"/>
        </w:rPr>
        <w:t>встановлен</w:t>
      </w:r>
      <w:r w:rsidR="008A228E" w:rsidRPr="006613F3">
        <w:rPr>
          <w:rFonts w:ascii="Times New Roman" w:hAnsi="Times New Roman"/>
          <w:sz w:val="28"/>
          <w:szCs w:val="28"/>
          <w:lang w:val="uk-UA"/>
        </w:rPr>
        <w:t>ому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A3E">
        <w:rPr>
          <w:rFonts w:ascii="Times New Roman" w:hAnsi="Times New Roman"/>
          <w:sz w:val="28"/>
          <w:szCs w:val="28"/>
          <w:lang w:val="uk-UA"/>
        </w:rPr>
        <w:t>11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тарифному розряду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432E" w:rsidRDefault="0066432E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Онопрієнко О.В., вихователь, 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про відповідність раніше </w:t>
      </w:r>
      <w:r w:rsidR="008A228E">
        <w:rPr>
          <w:rFonts w:ascii="Times New Roman" w:hAnsi="Times New Roman"/>
          <w:sz w:val="28"/>
          <w:szCs w:val="28"/>
          <w:lang w:val="uk-UA"/>
        </w:rPr>
        <w:t>встановлен</w:t>
      </w:r>
      <w:r w:rsidR="008A228E" w:rsidRPr="006613F3">
        <w:rPr>
          <w:rFonts w:ascii="Times New Roman" w:hAnsi="Times New Roman"/>
          <w:sz w:val="28"/>
          <w:szCs w:val="28"/>
          <w:lang w:val="uk-UA"/>
        </w:rPr>
        <w:t>ому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тарифному розряду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2248" w:rsidRDefault="0066432E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Ханіна Н.В., вихователь, </w:t>
      </w:r>
      <w:r w:rsidRPr="002F4C75">
        <w:rPr>
          <w:rFonts w:ascii="Times New Roman" w:hAnsi="Times New Roman"/>
          <w:sz w:val="28"/>
          <w:szCs w:val="28"/>
        </w:rPr>
        <w:t xml:space="preserve">про </w:t>
      </w:r>
      <w:r w:rsidRPr="002F4C75">
        <w:rPr>
          <w:rFonts w:ascii="Times New Roman" w:hAnsi="Times New Roman"/>
          <w:sz w:val="28"/>
          <w:szCs w:val="28"/>
          <w:lang w:val="uk-UA"/>
        </w:rPr>
        <w:t xml:space="preserve">присвоєння кваліфікаційної категорії «спеціаліст </w:t>
      </w:r>
      <w:r w:rsidRPr="002F4C75">
        <w:rPr>
          <w:rFonts w:ascii="Times New Roman" w:hAnsi="Times New Roman"/>
          <w:sz w:val="28"/>
          <w:szCs w:val="28"/>
          <w:lang w:val="en-GB"/>
        </w:rPr>
        <w:t>II</w:t>
      </w:r>
      <w:r w:rsidRPr="002F4C75">
        <w:rPr>
          <w:rFonts w:ascii="Times New Roman" w:hAnsi="Times New Roman"/>
          <w:sz w:val="28"/>
          <w:szCs w:val="28"/>
          <w:lang w:val="uk-UA"/>
        </w:rPr>
        <w:t xml:space="preserve"> категорії»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432E" w:rsidRDefault="0066432E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Ситн</w:t>
      </w:r>
      <w:r w:rsidR="008324F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к О.С., вихователь, </w:t>
      </w:r>
      <w:r w:rsidR="00F475E9" w:rsidRPr="002F4C75">
        <w:rPr>
          <w:rFonts w:ascii="Times New Roman" w:hAnsi="Times New Roman"/>
          <w:sz w:val="28"/>
          <w:szCs w:val="28"/>
        </w:rPr>
        <w:t xml:space="preserve">про </w:t>
      </w:r>
      <w:r w:rsidR="00F475E9" w:rsidRPr="002F4C75">
        <w:rPr>
          <w:rFonts w:ascii="Times New Roman" w:hAnsi="Times New Roman"/>
          <w:sz w:val="28"/>
          <w:szCs w:val="28"/>
          <w:lang w:val="uk-UA"/>
        </w:rPr>
        <w:t xml:space="preserve">присвоєння кваліфікаційної категорії «спеціаліст </w:t>
      </w:r>
      <w:r w:rsidR="00F475E9" w:rsidRPr="002F4C75">
        <w:rPr>
          <w:rFonts w:ascii="Times New Roman" w:hAnsi="Times New Roman"/>
          <w:sz w:val="28"/>
          <w:szCs w:val="28"/>
          <w:lang w:val="en-GB"/>
        </w:rPr>
        <w:t>II</w:t>
      </w:r>
      <w:r w:rsidR="00F475E9" w:rsidRPr="002F4C75">
        <w:rPr>
          <w:rFonts w:ascii="Times New Roman" w:hAnsi="Times New Roman"/>
          <w:sz w:val="28"/>
          <w:szCs w:val="28"/>
          <w:lang w:val="uk-UA"/>
        </w:rPr>
        <w:t xml:space="preserve"> категорії»</w:t>
      </w:r>
      <w:r w:rsidR="00F475E9">
        <w:rPr>
          <w:rFonts w:ascii="Times New Roman" w:hAnsi="Times New Roman"/>
          <w:sz w:val="28"/>
          <w:szCs w:val="28"/>
          <w:lang w:val="uk-UA"/>
        </w:rPr>
        <w:t>.</w:t>
      </w:r>
    </w:p>
    <w:p w:rsidR="00F475E9" w:rsidRPr="0066432E" w:rsidRDefault="00F475E9" w:rsidP="00F475E9">
      <w:pPr>
        <w:pStyle w:val="20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Яцуценко Д.С., вихователь, 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про відповідність раніше </w:t>
      </w:r>
      <w:r w:rsidR="008A228E">
        <w:rPr>
          <w:rFonts w:ascii="Times New Roman" w:hAnsi="Times New Roman"/>
          <w:sz w:val="28"/>
          <w:szCs w:val="28"/>
          <w:lang w:val="uk-UA"/>
        </w:rPr>
        <w:t>встановлен</w:t>
      </w:r>
      <w:r w:rsidR="008A228E" w:rsidRPr="006613F3">
        <w:rPr>
          <w:rFonts w:ascii="Times New Roman" w:hAnsi="Times New Roman"/>
          <w:sz w:val="28"/>
          <w:szCs w:val="28"/>
          <w:lang w:val="uk-UA"/>
        </w:rPr>
        <w:t>ому</w:t>
      </w:r>
      <w:bookmarkStart w:id="0" w:name="_GoBack"/>
      <w:bookmarkEnd w:id="0"/>
      <w:r w:rsidRPr="006613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613F3">
        <w:rPr>
          <w:rFonts w:ascii="Times New Roman" w:hAnsi="Times New Roman"/>
          <w:sz w:val="28"/>
          <w:szCs w:val="28"/>
          <w:lang w:val="uk-UA"/>
        </w:rPr>
        <w:t xml:space="preserve"> тарифному розряду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D08" w:rsidRPr="00552248" w:rsidRDefault="00960D08" w:rsidP="00F475E9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248">
        <w:rPr>
          <w:rFonts w:ascii="Times New Roman" w:hAnsi="Times New Roman" w:cs="Times New Roman"/>
          <w:sz w:val="28"/>
          <w:szCs w:val="28"/>
          <w:lang w:val="uk-UA"/>
        </w:rPr>
        <w:t>Надати до централізованої бухгалтерії Управління освіти Немишлянського району Харківської міської ради відповідні документи для нарахування заробітної плати.</w:t>
      </w:r>
    </w:p>
    <w:p w:rsidR="00960D08" w:rsidRDefault="00960D08" w:rsidP="00F475E9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960D08" w:rsidRDefault="00960D08" w:rsidP="00960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Підстава: заяви педагогічних працівників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D08" w:rsidRPr="00402CB9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</w:t>
      </w:r>
      <w:r w:rsidRPr="00402CB9">
        <w:rPr>
          <w:rFonts w:ascii="Times New Roman" w:hAnsi="Times New Roman"/>
          <w:sz w:val="28"/>
          <w:szCs w:val="28"/>
        </w:rPr>
        <w:t xml:space="preserve">                        </w:t>
      </w:r>
      <w:r w:rsidR="00F475E9">
        <w:rPr>
          <w:rFonts w:ascii="Times New Roman" w:hAnsi="Times New Roman"/>
          <w:sz w:val="28"/>
          <w:szCs w:val="28"/>
        </w:rPr>
        <w:t xml:space="preserve">                    ___________</w:t>
      </w:r>
      <w:r>
        <w:rPr>
          <w:rFonts w:ascii="Times New Roman" w:hAnsi="Times New Roman"/>
          <w:sz w:val="28"/>
          <w:szCs w:val="28"/>
        </w:rPr>
        <w:t xml:space="preserve"> Т.М.Шевченко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Ознайомлені:                  </w:t>
      </w:r>
      <w:r w:rsidR="00F475E9">
        <w:rPr>
          <w:rFonts w:ascii="Times New Roman" w:hAnsi="Times New Roman"/>
          <w:sz w:val="28"/>
          <w:szCs w:val="28"/>
        </w:rPr>
        <w:t xml:space="preserve">                   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9">
        <w:rPr>
          <w:rFonts w:ascii="Times New Roman" w:hAnsi="Times New Roman"/>
          <w:sz w:val="28"/>
          <w:szCs w:val="28"/>
        </w:rPr>
        <w:t xml:space="preserve">Я.П.Рибалко 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9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9" w:rsidRPr="002F4C75">
        <w:rPr>
          <w:rFonts w:ascii="Times New Roman" w:hAnsi="Times New Roman"/>
          <w:sz w:val="28"/>
          <w:szCs w:val="28"/>
        </w:rPr>
        <w:t>А</w:t>
      </w:r>
      <w:r w:rsidR="00F475E9">
        <w:rPr>
          <w:rFonts w:ascii="Times New Roman" w:hAnsi="Times New Roman"/>
          <w:sz w:val="28"/>
          <w:szCs w:val="28"/>
        </w:rPr>
        <w:t>.В.</w:t>
      </w:r>
      <w:r w:rsidR="00F475E9" w:rsidRPr="002F4C75">
        <w:rPr>
          <w:rFonts w:ascii="Times New Roman" w:hAnsi="Times New Roman"/>
          <w:sz w:val="28"/>
          <w:szCs w:val="28"/>
        </w:rPr>
        <w:t>Веретельников</w:t>
      </w:r>
      <w:r w:rsidR="00F475E9">
        <w:rPr>
          <w:rFonts w:ascii="Times New Roman" w:hAnsi="Times New Roman"/>
          <w:sz w:val="28"/>
          <w:szCs w:val="28"/>
        </w:rPr>
        <w:t xml:space="preserve">а 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475E9">
        <w:rPr>
          <w:rFonts w:ascii="Times New Roman" w:hAnsi="Times New Roman"/>
          <w:sz w:val="28"/>
          <w:szCs w:val="28"/>
        </w:rPr>
        <w:t xml:space="preserve">                   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9">
        <w:rPr>
          <w:rFonts w:ascii="Times New Roman" w:hAnsi="Times New Roman"/>
          <w:sz w:val="28"/>
          <w:szCs w:val="28"/>
        </w:rPr>
        <w:t>Л.І. Степаненко</w:t>
      </w:r>
    </w:p>
    <w:p w:rsidR="00960D08" w:rsidRDefault="00960D08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75E9">
        <w:rPr>
          <w:rFonts w:ascii="Times New Roman" w:hAnsi="Times New Roman"/>
          <w:sz w:val="28"/>
          <w:szCs w:val="28"/>
        </w:rPr>
        <w:t xml:space="preserve">___________ С.М.Полонська </w:t>
      </w:r>
    </w:p>
    <w:p w:rsidR="00960D08" w:rsidRDefault="00F475E9" w:rsidP="00960D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 О.В.Онопрієнко </w:t>
      </w:r>
    </w:p>
    <w:p w:rsidR="00960D08" w:rsidRPr="00BF5515" w:rsidRDefault="00960D08" w:rsidP="00F475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75E9">
        <w:rPr>
          <w:rFonts w:ascii="Times New Roman" w:hAnsi="Times New Roman"/>
          <w:sz w:val="28"/>
          <w:szCs w:val="28"/>
        </w:rPr>
        <w:t xml:space="preserve">___________ Н.В.Ханіна </w:t>
      </w:r>
    </w:p>
    <w:p w:rsidR="00960D08" w:rsidRPr="00A20CCF" w:rsidRDefault="00F475E9" w:rsidP="00F475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  О.С.Ситн</w:t>
      </w:r>
      <w:r w:rsidR="008324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</w:p>
    <w:p w:rsidR="00F475E9" w:rsidRPr="00BF5515" w:rsidRDefault="00F475E9" w:rsidP="00F475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 Д.С.Яцуценко </w:t>
      </w:r>
    </w:p>
    <w:p w:rsidR="00960D08" w:rsidRPr="00A20CCF" w:rsidRDefault="00F475E9" w:rsidP="00F475E9">
      <w:pPr>
        <w:tabs>
          <w:tab w:val="left" w:pos="8610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249BA" w:rsidRDefault="003249BA"/>
    <w:sectPr w:rsidR="003249BA" w:rsidSect="00A5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8A"/>
    <w:multiLevelType w:val="hybridMultilevel"/>
    <w:tmpl w:val="ACFE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26E"/>
    <w:multiLevelType w:val="hybridMultilevel"/>
    <w:tmpl w:val="9FA4F30C"/>
    <w:lvl w:ilvl="0" w:tplc="FC669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53580"/>
    <w:rsid w:val="001534E3"/>
    <w:rsid w:val="002323D7"/>
    <w:rsid w:val="003249BA"/>
    <w:rsid w:val="00552248"/>
    <w:rsid w:val="00626A3E"/>
    <w:rsid w:val="00653580"/>
    <w:rsid w:val="0066432E"/>
    <w:rsid w:val="008324F1"/>
    <w:rsid w:val="008A228E"/>
    <w:rsid w:val="00960D08"/>
    <w:rsid w:val="00970D2E"/>
    <w:rsid w:val="00A51FA4"/>
    <w:rsid w:val="00F4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0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08"/>
    <w:pPr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character" w:customStyle="1" w:styleId="2">
    <w:name w:val="Основной текст с отступом 2 Знак"/>
    <w:aliases w:val="Знак Знак"/>
    <w:link w:val="20"/>
    <w:locked/>
    <w:rsid w:val="0066432E"/>
    <w:rPr>
      <w:rFonts w:ascii="Arial Narrow" w:eastAsia="Calibri" w:hAnsi="Arial Narrow"/>
      <w:iCs/>
      <w:sz w:val="24"/>
      <w:szCs w:val="24"/>
    </w:rPr>
  </w:style>
  <w:style w:type="paragraph" w:styleId="20">
    <w:name w:val="Body Text Indent 2"/>
    <w:aliases w:val="Знак"/>
    <w:basedOn w:val="a"/>
    <w:link w:val="2"/>
    <w:unhideWhenUsed/>
    <w:rsid w:val="0066432E"/>
    <w:pPr>
      <w:spacing w:after="120" w:line="480" w:lineRule="auto"/>
      <w:ind w:left="283"/>
    </w:pPr>
    <w:rPr>
      <w:rFonts w:ascii="Arial Narrow" w:eastAsia="Calibri" w:hAnsi="Arial Narrow" w:cstheme="minorBidi"/>
      <w:iCs/>
      <w:sz w:val="24"/>
      <w:szCs w:val="24"/>
      <w:lang w:val="ru-RU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6432E"/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0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08"/>
    <w:pPr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character" w:customStyle="1" w:styleId="2">
    <w:name w:val="Основной текст с отступом 2 Знак"/>
    <w:aliases w:val="Знак Знак"/>
    <w:link w:val="20"/>
    <w:locked/>
    <w:rsid w:val="0066432E"/>
    <w:rPr>
      <w:rFonts w:ascii="Arial Narrow" w:eastAsia="Calibri" w:hAnsi="Arial Narrow"/>
      <w:iCs/>
      <w:sz w:val="24"/>
      <w:szCs w:val="24"/>
    </w:rPr>
  </w:style>
  <w:style w:type="paragraph" w:styleId="20">
    <w:name w:val="Body Text Indent 2"/>
    <w:aliases w:val="Знак"/>
    <w:basedOn w:val="a"/>
    <w:link w:val="2"/>
    <w:unhideWhenUsed/>
    <w:rsid w:val="0066432E"/>
    <w:pPr>
      <w:spacing w:after="120" w:line="480" w:lineRule="auto"/>
      <w:ind w:left="283"/>
    </w:pPr>
    <w:rPr>
      <w:rFonts w:ascii="Arial Narrow" w:eastAsia="Calibri" w:hAnsi="Arial Narrow" w:cstheme="minorBidi"/>
      <w:iCs/>
      <w:sz w:val="24"/>
      <w:szCs w:val="24"/>
      <w:lang w:val="ru-RU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6432E"/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</cp:lastModifiedBy>
  <cp:revision>12</cp:revision>
  <cp:lastPrinted>2021-04-02T11:42:00Z</cp:lastPrinted>
  <dcterms:created xsi:type="dcterms:W3CDTF">2020-03-18T09:45:00Z</dcterms:created>
  <dcterms:modified xsi:type="dcterms:W3CDTF">2021-04-02T11:43:00Z</dcterms:modified>
</cp:coreProperties>
</file>